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0AA8F" w14:textId="2D2CEDE8" w:rsidR="00D66DF1" w:rsidRPr="00E90218" w:rsidRDefault="00E90218" w:rsidP="00E90218">
      <w:pPr>
        <w:pStyle w:val="Title"/>
      </w:pPr>
      <w:r>
        <w:t>Document Title</w:t>
      </w:r>
    </w:p>
    <w:p w14:paraId="5983CEE2" w14:textId="722CBA2B" w:rsidR="00BB4440" w:rsidRPr="00E90218" w:rsidRDefault="00E90218" w:rsidP="00BB4440">
      <w:r w:rsidRPr="00E90218">
        <w:t>The H1 Heading 1 style is set to start on a new page.</w:t>
      </w:r>
    </w:p>
    <w:p w14:paraId="6C4D650D" w14:textId="32E8D796" w:rsidR="00EF0076" w:rsidRDefault="00E90218" w:rsidP="00E90218">
      <w:pPr>
        <w:pStyle w:val="Heading2"/>
      </w:pPr>
      <w:bookmarkStart w:id="0" w:name="_Toc226988834"/>
      <w:r>
        <w:t>Heading H2</w:t>
      </w:r>
      <w:bookmarkEnd w:id="0"/>
    </w:p>
    <w:p w14:paraId="7E829B15" w14:textId="355F8552" w:rsidR="00E90218" w:rsidRDefault="00E90218" w:rsidP="00E90218">
      <w:pPr>
        <w:pStyle w:val="Heading3"/>
      </w:pPr>
      <w:bookmarkStart w:id="1" w:name="_Toc226988835"/>
      <w:r>
        <w:t>Heading H3</w:t>
      </w:r>
      <w:bookmarkEnd w:id="1"/>
    </w:p>
    <w:p w14:paraId="5586C339" w14:textId="117554E0" w:rsidR="00E90218" w:rsidRDefault="00E90218" w:rsidP="00E90218">
      <w:r w:rsidRPr="00E90218">
        <w:t>The content component is optional – it is automatically applied after H3.</w:t>
      </w:r>
    </w:p>
    <w:p w14:paraId="58906C5E" w14:textId="51EC3346" w:rsidR="00E90218" w:rsidRDefault="00E90218" w:rsidP="00E90218">
      <w:r w:rsidRPr="00E90218">
        <w:t>The text is set in Arial, size 11. Each new paragraph starts on a new line with spacing after the paragraph.</w:t>
      </w:r>
    </w:p>
    <w:p w14:paraId="6452F0A2" w14:textId="6685B24B" w:rsidR="00DF04AD" w:rsidRPr="00F010F8" w:rsidRDefault="00EF0076" w:rsidP="00E90218">
      <w:r w:rsidRPr="00F010F8">
        <w:br w:type="page"/>
      </w:r>
    </w:p>
    <w:sdt>
      <w:sdtPr>
        <w:rPr>
          <w:rFonts w:eastAsiaTheme="minorHAnsi" w:cstheme="minorBidi"/>
          <w:color w:val="auto"/>
          <w:sz w:val="22"/>
          <w:szCs w:val="24"/>
          <w:lang w:val="en-GB" w:eastAsia="en-US"/>
        </w:rPr>
        <w:id w:val="163413431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A213ACB" w14:textId="77777777" w:rsidR="009E2BA1" w:rsidRPr="00F010F8" w:rsidRDefault="004A5168">
          <w:pPr>
            <w:pStyle w:val="TOCHeading"/>
            <w:rPr>
              <w:lang w:val="en-GB"/>
            </w:rPr>
          </w:pPr>
          <w:r>
            <w:rPr>
              <w:lang w:val="en-GB"/>
            </w:rPr>
            <w:t>Table of C</w:t>
          </w:r>
          <w:r w:rsidR="00B33A79">
            <w:rPr>
              <w:lang w:val="en-GB"/>
            </w:rPr>
            <w:t>ontents</w:t>
          </w:r>
        </w:p>
        <w:p w14:paraId="1B01FB6E" w14:textId="0E568E01" w:rsidR="00E90218" w:rsidRDefault="003B5665">
          <w:pPr>
            <w:pStyle w:val="TOC2"/>
            <w:tabs>
              <w:tab w:val="left" w:pos="96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\t "Heading 4,1" </w:instrText>
          </w:r>
          <w:r>
            <w:fldChar w:fldCharType="separate"/>
          </w:r>
          <w:hyperlink w:anchor="_Toc226988834" w:history="1">
            <w:r w:rsidR="00E90218" w:rsidRPr="005575C4">
              <w:rPr>
                <w:rStyle w:val="Hyperlink"/>
                <w:noProof/>
              </w:rPr>
              <w:t>1.1</w:t>
            </w:r>
            <w:r w:rsidR="00E90218"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="00E90218" w:rsidRPr="005575C4">
              <w:rPr>
                <w:rStyle w:val="Hyperlink"/>
                <w:noProof/>
              </w:rPr>
              <w:t>Heading H2</w:t>
            </w:r>
            <w:r w:rsidR="00E90218">
              <w:rPr>
                <w:noProof/>
                <w:webHidden/>
              </w:rPr>
              <w:tab/>
            </w:r>
            <w:r w:rsidR="00E90218">
              <w:rPr>
                <w:noProof/>
                <w:webHidden/>
              </w:rPr>
              <w:fldChar w:fldCharType="begin"/>
            </w:r>
            <w:r w:rsidR="00E90218">
              <w:rPr>
                <w:noProof/>
                <w:webHidden/>
              </w:rPr>
              <w:instrText xml:space="preserve"> PAGEREF _Toc226988834 \h </w:instrText>
            </w:r>
            <w:r w:rsidR="00E90218">
              <w:rPr>
                <w:noProof/>
                <w:webHidden/>
              </w:rPr>
            </w:r>
            <w:r w:rsidR="00E90218">
              <w:rPr>
                <w:noProof/>
                <w:webHidden/>
              </w:rPr>
              <w:fldChar w:fldCharType="separate"/>
            </w:r>
            <w:r w:rsidR="00E90218">
              <w:rPr>
                <w:noProof/>
                <w:webHidden/>
              </w:rPr>
              <w:t>1</w:t>
            </w:r>
            <w:r w:rsidR="00E90218">
              <w:rPr>
                <w:noProof/>
                <w:webHidden/>
              </w:rPr>
              <w:fldChar w:fldCharType="end"/>
            </w:r>
          </w:hyperlink>
        </w:p>
        <w:p w14:paraId="36175DD7" w14:textId="704CAE9F" w:rsidR="00E90218" w:rsidRDefault="00E90218">
          <w:pPr>
            <w:pStyle w:val="TOC3"/>
            <w:tabs>
              <w:tab w:val="left" w:pos="120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26988835" w:history="1">
            <w:r w:rsidRPr="005575C4">
              <w:rPr>
                <w:rStyle w:val="Hyperlink"/>
                <w:noProof/>
              </w:rPr>
              <w:t>1.1.1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Pr="005575C4">
              <w:rPr>
                <w:rStyle w:val="Hyperlink"/>
                <w:noProof/>
              </w:rPr>
              <w:t>Heading H3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77C165" w14:textId="087B26E5" w:rsidR="00E90218" w:rsidRDefault="00E90218">
          <w:pPr>
            <w:pStyle w:val="TOC1"/>
            <w:tabs>
              <w:tab w:val="left" w:pos="44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26988836" w:history="1">
            <w:r w:rsidRPr="005575C4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Pr="005575C4">
              <w:rPr>
                <w:rStyle w:val="Hyperlink"/>
                <w:noProof/>
              </w:rPr>
              <w:t>Heading H1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4313B0" w14:textId="6657BBD9" w:rsidR="00E90218" w:rsidRDefault="00E90218">
          <w:pPr>
            <w:pStyle w:val="TOC2"/>
            <w:tabs>
              <w:tab w:val="left" w:pos="96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26988837" w:history="1">
            <w:r w:rsidRPr="005575C4">
              <w:rPr>
                <w:rStyle w:val="Hyperlink"/>
                <w:noProof/>
              </w:rPr>
              <w:t>2.1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Pr="005575C4">
              <w:rPr>
                <w:rStyle w:val="Hyperlink"/>
                <w:noProof/>
              </w:rPr>
              <w:t>Heading H2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57122B" w14:textId="5E2732E4" w:rsidR="00E90218" w:rsidRDefault="00E90218">
          <w:pPr>
            <w:pStyle w:val="TOC1"/>
            <w:tabs>
              <w:tab w:val="left" w:pos="44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26988838" w:history="1">
            <w:r w:rsidRPr="005575C4">
              <w:rPr>
                <w:rStyle w:val="Hyperlink"/>
                <w:noProof/>
              </w:rPr>
              <w:t>3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Pr="005575C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60BD30" w14:textId="25686F69" w:rsidR="00E90218" w:rsidRDefault="00E9021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26988839" w:history="1">
            <w:r w:rsidRPr="005575C4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55EA78" w14:textId="77468B70" w:rsidR="009E2BA1" w:rsidRPr="00F010F8" w:rsidRDefault="003B5665">
          <w:r>
            <w:fldChar w:fldCharType="end"/>
          </w:r>
        </w:p>
      </w:sdtContent>
    </w:sdt>
    <w:p w14:paraId="5110E54B" w14:textId="77777777" w:rsidR="000436DA" w:rsidRPr="00F010F8" w:rsidRDefault="000436DA">
      <w:pPr>
        <w:rPr>
          <w:rFonts w:eastAsiaTheme="majorEastAsia" w:cstheme="majorBidi"/>
          <w:color w:val="008691"/>
          <w:sz w:val="32"/>
        </w:rPr>
      </w:pPr>
      <w:r w:rsidRPr="00F010F8">
        <w:br w:type="page"/>
      </w:r>
    </w:p>
    <w:p w14:paraId="3A731E48" w14:textId="0D3D1738" w:rsidR="00CD7DDC" w:rsidRPr="00F010F8" w:rsidRDefault="00E90218" w:rsidP="006018A7">
      <w:pPr>
        <w:pStyle w:val="Heading1"/>
      </w:pPr>
      <w:bookmarkStart w:id="2" w:name="_Toc226988836"/>
      <w:r>
        <w:lastRenderedPageBreak/>
        <w:t>Heading H1</w:t>
      </w:r>
      <w:bookmarkEnd w:id="2"/>
    </w:p>
    <w:p w14:paraId="6D5D7C95" w14:textId="7488105F" w:rsidR="006018A7" w:rsidRPr="00F010F8" w:rsidRDefault="00E90218" w:rsidP="00E90218">
      <w:pPr>
        <w:pStyle w:val="Heading2"/>
      </w:pPr>
      <w:bookmarkStart w:id="3" w:name="_Toc226988837"/>
      <w:r>
        <w:t>Heading H2</w:t>
      </w:r>
      <w:bookmarkEnd w:id="3"/>
    </w:p>
    <w:p w14:paraId="36815B76" w14:textId="77777777" w:rsidR="006018A7" w:rsidRPr="00F010F8" w:rsidRDefault="00292B91" w:rsidP="00AC0FD0">
      <w:pPr>
        <w:pStyle w:val="Heading1"/>
      </w:pPr>
      <w:bookmarkStart w:id="4" w:name="_Toc226988838"/>
      <w:r>
        <w:lastRenderedPageBreak/>
        <w:t>Conclusion</w:t>
      </w:r>
      <w:bookmarkEnd w:id="4"/>
    </w:p>
    <w:p w14:paraId="1B9E96F6" w14:textId="77777777" w:rsidR="00AC0FD0" w:rsidRPr="00F010F8" w:rsidRDefault="00AC0FD0">
      <w:r w:rsidRPr="00F010F8">
        <w:br w:type="page"/>
      </w:r>
    </w:p>
    <w:p w14:paraId="2E120DB8" w14:textId="77777777" w:rsidR="00AC0FD0" w:rsidRPr="00F010F8" w:rsidRDefault="00AC0FD0" w:rsidP="00D66DF1">
      <w:pPr>
        <w:pStyle w:val="Heading4"/>
      </w:pPr>
      <w:bookmarkStart w:id="5" w:name="_Toc226988839"/>
      <w:r w:rsidRPr="00F010F8">
        <w:lastRenderedPageBreak/>
        <w:t>Reference</w:t>
      </w:r>
      <w:bookmarkEnd w:id="5"/>
    </w:p>
    <w:p w14:paraId="05A52816" w14:textId="77777777" w:rsidR="00D11FC2" w:rsidRPr="00F010F8" w:rsidRDefault="00D11FC2" w:rsidP="00C308D1">
      <w:pPr>
        <w:jc w:val="left"/>
      </w:pPr>
    </w:p>
    <w:sectPr w:rsidR="00D11FC2" w:rsidRPr="00F010F8" w:rsidSect="00D67AD3">
      <w:headerReference w:type="default" r:id="rId11"/>
      <w:footerReference w:type="even" r:id="rId12"/>
      <w:headerReference w:type="first" r:id="rId13"/>
      <w:footerReference w:type="first" r:id="rId14"/>
      <w:pgSz w:w="11900" w:h="16840" w:code="9"/>
      <w:pgMar w:top="1417" w:right="1417" w:bottom="1417" w:left="1417" w:header="17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763A6" w14:textId="77777777" w:rsidR="00E90218" w:rsidRDefault="00E90218" w:rsidP="00EC1B18">
      <w:r>
        <w:separator/>
      </w:r>
    </w:p>
  </w:endnote>
  <w:endnote w:type="continuationSeparator" w:id="0">
    <w:p w14:paraId="0BF45107" w14:textId="77777777" w:rsidR="00E90218" w:rsidRDefault="00E90218" w:rsidP="00EC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419636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549D41C" w14:textId="77777777" w:rsidR="00EC1B18" w:rsidRDefault="00EC1B18" w:rsidP="00A6362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991A51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C5B02D3" w14:textId="77777777" w:rsidR="00EC1B18" w:rsidRDefault="00EC1B18" w:rsidP="00236E2B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98534" w14:textId="2A6C1824" w:rsidR="00E46001" w:rsidRPr="002C165E" w:rsidRDefault="00E90218" w:rsidP="002C165E">
    <w:pPr>
      <w:pStyle w:val="Footer"/>
      <w:tabs>
        <w:tab w:val="left" w:pos="5466"/>
      </w:tabs>
      <w:rPr>
        <w:rFonts w:cs="Arial"/>
        <w:color w:val="008691"/>
        <w:sz w:val="18"/>
        <w:szCs w:val="18"/>
        <w:lang w:val="sk-SK"/>
      </w:rPr>
    </w:pPr>
    <w:r>
      <w:rPr>
        <w:noProof/>
        <w:lang w:val="sk-SK"/>
      </w:rPr>
      <w:drawing>
        <wp:anchor distT="0" distB="0" distL="114300" distR="114300" simplePos="0" relativeHeight="251670528" behindDoc="1" locked="0" layoutInCell="1" allowOverlap="1" wp14:anchorId="79F59587" wp14:editId="759D9F8E">
          <wp:simplePos x="0" y="0"/>
          <wp:positionH relativeFrom="column">
            <wp:posOffset>2664</wp:posOffset>
          </wp:positionH>
          <wp:positionV relativeFrom="page">
            <wp:posOffset>9893935</wp:posOffset>
          </wp:positionV>
          <wp:extent cx="3838575" cy="499745"/>
          <wp:effectExtent l="0" t="0" r="0" b="0"/>
          <wp:wrapTopAndBottom/>
          <wp:docPr id="2056745096" name="Obrázek 3" descr="A black background with blu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6745096" name="Obrázek 3" descr="A black background with blue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8575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CA1C45C" wp14:editId="0270DBAA">
              <wp:simplePos x="0" y="0"/>
              <wp:positionH relativeFrom="column">
                <wp:posOffset>3434080</wp:posOffset>
              </wp:positionH>
              <wp:positionV relativeFrom="paragraph">
                <wp:posOffset>-405997</wp:posOffset>
              </wp:positionV>
              <wp:extent cx="2389068" cy="593379"/>
              <wp:effectExtent l="0" t="0" r="0" b="3810"/>
              <wp:wrapNone/>
              <wp:docPr id="1712873225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89068" cy="59337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6229ABD" w14:textId="7838296A" w:rsidR="00A66A45" w:rsidRPr="006520D9" w:rsidRDefault="00E90218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European Open Science Cloud</w:t>
                          </w:r>
                        </w:p>
                        <w:p w14:paraId="68972158" w14:textId="43DE713E" w:rsidR="00A66A45" w:rsidRPr="006520D9" w:rsidRDefault="00E90218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Czech Republic</w:t>
                          </w:r>
                          <w:r w:rsidR="00A66A45"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(</w:t>
                          </w: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EOSC-CZ</w:t>
                          </w:r>
                          <w:r w:rsidR="00A66A45"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)</w:t>
                          </w:r>
                        </w:p>
                        <w:p w14:paraId="08E72CBA" w14:textId="2FD69B7E" w:rsidR="00A66A45" w:rsidRPr="006520D9" w:rsidRDefault="00E90218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Masaryk University</w:t>
                          </w:r>
                          <w:r w:rsidR="00A66A45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, </w:t>
                          </w: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Institute of Computer Science</w:t>
                          </w:r>
                        </w:p>
                        <w:p w14:paraId="27AB836F" w14:textId="5774E2F1" w:rsidR="00A66A45" w:rsidRDefault="00BF49CC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Mailing</w:t>
                          </w:r>
                          <w:r w:rsidR="00B83EDE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Ad</w:t>
                          </w:r>
                          <w:r w:rsidR="00BC7D6A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dress</w:t>
                          </w:r>
                          <w:r w:rsidR="00A66A45"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: </w:t>
                          </w:r>
                          <w:proofErr w:type="spellStart"/>
                          <w:r w:rsidR="00E90218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Šumavská</w:t>
                          </w:r>
                          <w:proofErr w:type="spellEnd"/>
                          <w:r w:rsidR="00E90218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525/33</w:t>
                          </w:r>
                          <w:r w:rsidR="00A66A45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, </w:t>
                          </w:r>
                          <w:r w:rsidR="00E90218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602</w:t>
                          </w:r>
                          <w:r w:rsidR="00A66A45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00 </w:t>
                          </w:r>
                          <w:r w:rsidR="00E90218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Brno</w:t>
                          </w:r>
                        </w:p>
                        <w:p w14:paraId="79DE0513" w14:textId="77777777" w:rsidR="00A66A45" w:rsidRDefault="00A66A45" w:rsidP="00A66A45">
                          <w:pPr>
                            <w:spacing w:after="0"/>
                            <w:jc w:val="right"/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i</w:t>
                          </w: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nfo@eosc.cz</w:t>
                          </w:r>
                          <w:r w:rsidRPr="006520D9">
                            <w:rPr>
                              <w:rFonts w:cs="Arial"/>
                              <w:color w:val="00868F"/>
                              <w:sz w:val="12"/>
                              <w:szCs w:val="12"/>
                            </w:rPr>
                            <w:t>; www.eosc.cz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A1C45C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270.4pt;margin-top:-31.95pt;width:188.1pt;height:46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" fillcolor="white [3201]" stroked="f" strokeweight=".5pt">
              <v:textbox>
                <w:txbxContent>
                  <w:p w14:paraId="36229ABD" w14:textId="7838296A" w:rsidR="00A66A45" w:rsidRPr="006520D9" w:rsidRDefault="00E90218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European Open Science Cloud</w:t>
                    </w:r>
                  </w:p>
                  <w:p w14:paraId="68972158" w14:textId="43DE713E" w:rsidR="00A66A45" w:rsidRPr="006520D9" w:rsidRDefault="00E90218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Czech Republic</w:t>
                    </w:r>
                    <w:r w:rsidR="00A66A45"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(</w:t>
                    </w: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EOSC-CZ</w:t>
                    </w:r>
                    <w:r w:rsidR="00A66A45"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)</w:t>
                    </w:r>
                  </w:p>
                  <w:p w14:paraId="08E72CBA" w14:textId="2FD69B7E" w:rsidR="00A66A45" w:rsidRPr="006520D9" w:rsidRDefault="00E90218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Masaryk University</w:t>
                    </w:r>
                    <w:r w:rsidR="00A66A45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, </w:t>
                    </w: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Institute of Computer Science</w:t>
                    </w:r>
                  </w:p>
                  <w:p w14:paraId="27AB836F" w14:textId="5774E2F1" w:rsidR="00A66A45" w:rsidRDefault="00BF49CC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Mailing</w:t>
                    </w:r>
                    <w:r w:rsidR="00B83EDE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Ad</w:t>
                    </w:r>
                    <w:r w:rsidR="00BC7D6A">
                      <w:rPr>
                        <w:rFonts w:cs="Arial"/>
                        <w:color w:val="008691"/>
                        <w:sz w:val="12"/>
                        <w:szCs w:val="12"/>
                      </w:rPr>
                      <w:t>dress</w:t>
                    </w:r>
                    <w:r w:rsidR="00A66A45"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: </w:t>
                    </w:r>
                    <w:proofErr w:type="spellStart"/>
                    <w:r w:rsidR="00E90218">
                      <w:rPr>
                        <w:rFonts w:cs="Arial"/>
                        <w:color w:val="008691"/>
                        <w:sz w:val="12"/>
                        <w:szCs w:val="12"/>
                      </w:rPr>
                      <w:t>Šumavská</w:t>
                    </w:r>
                    <w:proofErr w:type="spellEnd"/>
                    <w:r w:rsidR="00E90218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525/33</w:t>
                    </w:r>
                    <w:r w:rsidR="00A66A45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, </w:t>
                    </w:r>
                    <w:r w:rsidR="00E90218">
                      <w:rPr>
                        <w:rFonts w:cs="Arial"/>
                        <w:color w:val="008691"/>
                        <w:sz w:val="12"/>
                        <w:szCs w:val="12"/>
                      </w:rPr>
                      <w:t>602</w:t>
                    </w:r>
                    <w:r w:rsidR="00A66A45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00 </w:t>
                    </w:r>
                    <w:r w:rsidR="00E90218">
                      <w:rPr>
                        <w:rFonts w:cs="Arial"/>
                        <w:color w:val="008691"/>
                        <w:sz w:val="12"/>
                        <w:szCs w:val="12"/>
                      </w:rPr>
                      <w:t>Brno</w:t>
                    </w:r>
                  </w:p>
                  <w:p w14:paraId="79DE0513" w14:textId="77777777" w:rsidR="00A66A45" w:rsidRDefault="00A66A45" w:rsidP="00A66A45">
                    <w:pPr>
                      <w:spacing w:after="0"/>
                      <w:jc w:val="right"/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i</w:t>
                    </w: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nfo@eosc.cz</w:t>
                    </w:r>
                    <w:r w:rsidRPr="006520D9">
                      <w:rPr>
                        <w:rFonts w:cs="Arial"/>
                        <w:color w:val="00868F"/>
                        <w:sz w:val="12"/>
                        <w:szCs w:val="12"/>
                      </w:rPr>
                      <w:t>; www.eosc.cz</w:t>
                    </w:r>
                  </w:p>
                </w:txbxContent>
              </v:textbox>
            </v:shape>
          </w:pict>
        </mc:Fallback>
      </mc:AlternateContent>
    </w:r>
    <w:r w:rsidR="00D0217D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2BEF99" wp14:editId="23B43B2E">
              <wp:simplePos x="0" y="0"/>
              <wp:positionH relativeFrom="column">
                <wp:posOffset>6929755</wp:posOffset>
              </wp:positionH>
              <wp:positionV relativeFrom="paragraph">
                <wp:posOffset>-254000</wp:posOffset>
              </wp:positionV>
              <wp:extent cx="2344420" cy="551815"/>
              <wp:effectExtent l="0" t="0" r="0" b="635"/>
              <wp:wrapNone/>
              <wp:docPr id="1453233929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4420" cy="5518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BF7D769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Národní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repozitářová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platforma</w:t>
                          </w:r>
                          <w:proofErr w:type="spellEnd"/>
                        </w:p>
                        <w:p w14:paraId="0E0F854E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pro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výzkumná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data (NRP)</w:t>
                          </w:r>
                        </w:p>
                        <w:p w14:paraId="0479B09F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CESNET,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zájmové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sdružení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právnických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osob</w:t>
                          </w:r>
                          <w:proofErr w:type="spellEnd"/>
                        </w:p>
                        <w:p w14:paraId="4B79687A" w14:textId="77777777" w:rsidR="00D0217D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proofErr w:type="spellStart"/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Korespondenční</w:t>
                          </w:r>
                          <w:proofErr w:type="spellEnd"/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adresa</w:t>
                          </w:r>
                          <w:proofErr w:type="spellEnd"/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: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Generála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Píky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430/26, 160 00 Praha</w:t>
                          </w:r>
                        </w:p>
                        <w:p w14:paraId="0BA9EA50" w14:textId="77777777" w:rsidR="00D0217D" w:rsidRDefault="00D0217D" w:rsidP="00D0217D">
                          <w:pPr>
                            <w:jc w:val="right"/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i</w:t>
                          </w: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nfo@eosc.cz</w:t>
                          </w:r>
                          <w:r w:rsidRPr="006520D9">
                            <w:rPr>
                              <w:rFonts w:cs="Arial"/>
                              <w:color w:val="00868F"/>
                              <w:sz w:val="12"/>
                              <w:szCs w:val="12"/>
                            </w:rPr>
                            <w:t>; www.eosc.cz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02BEF99" id="_x0000_s1027" type="#_x0000_t202" style="position:absolute;left:0;text-align:left;margin-left:545.65pt;margin-top:-20pt;width:184.6pt;height:43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" fillcolor="white [3201]" stroked="f" strokeweight=".5pt">
              <v:textbox>
                <w:txbxContent>
                  <w:p w14:paraId="1BF7D769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Národní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repozitářová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platforma</w:t>
                    </w:r>
                    <w:proofErr w:type="spellEnd"/>
                  </w:p>
                  <w:p w14:paraId="0E0F854E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pro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výzkumná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data (NRP)</w:t>
                    </w:r>
                  </w:p>
                  <w:p w14:paraId="0479B09F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CESNET,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zájmové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sdružení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právnických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osob</w:t>
                    </w:r>
                    <w:proofErr w:type="spellEnd"/>
                  </w:p>
                  <w:p w14:paraId="4B79687A" w14:textId="77777777" w:rsidR="00D0217D" w:rsidRDefault="00D0217D" w:rsidP="00D0217D">
                    <w:pPr>
                      <w:pStyle w:val="Footer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proofErr w:type="spellStart"/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Korespondenční</w:t>
                    </w:r>
                    <w:proofErr w:type="spellEnd"/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adresa</w:t>
                    </w:r>
                    <w:proofErr w:type="spellEnd"/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: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Generála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Píky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430/26, 160 00 Praha</w:t>
                    </w:r>
                  </w:p>
                  <w:p w14:paraId="0BA9EA50" w14:textId="77777777" w:rsidR="00D0217D" w:rsidRDefault="00D0217D" w:rsidP="00D0217D">
                    <w:pPr>
                      <w:jc w:val="right"/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i</w:t>
                    </w: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nfo@eosc.cz</w:t>
                    </w:r>
                    <w:r w:rsidRPr="006520D9">
                      <w:rPr>
                        <w:rFonts w:cs="Arial"/>
                        <w:color w:val="00868F"/>
                        <w:sz w:val="12"/>
                        <w:szCs w:val="12"/>
                      </w:rPr>
                      <w:t>; www.eosc.cz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F92C8" w14:textId="77777777" w:rsidR="00E90218" w:rsidRDefault="00E90218" w:rsidP="00EC1B18">
      <w:r>
        <w:separator/>
      </w:r>
    </w:p>
  </w:footnote>
  <w:footnote w:type="continuationSeparator" w:id="0">
    <w:p w14:paraId="77CC6760" w14:textId="77777777" w:rsidR="00E90218" w:rsidRDefault="00E90218" w:rsidP="00EC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760A9" w14:textId="77777777" w:rsidR="00140562" w:rsidRDefault="00140562" w:rsidP="00140562">
    <w:pPr>
      <w:pStyle w:val="Header"/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A8979" w14:textId="77777777" w:rsidR="00E46001" w:rsidRDefault="00991A51">
    <w:pPr>
      <w:pStyle w:val="Head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49128843" wp14:editId="670241C3">
          <wp:simplePos x="0" y="0"/>
          <wp:positionH relativeFrom="margin">
            <wp:posOffset>0</wp:posOffset>
          </wp:positionH>
          <wp:positionV relativeFrom="paragraph">
            <wp:posOffset>190500</wp:posOffset>
          </wp:positionV>
          <wp:extent cx="2710180" cy="591185"/>
          <wp:effectExtent l="0" t="0" r="0" b="0"/>
          <wp:wrapTight wrapText="bothSides">
            <wp:wrapPolygon edited="0">
              <wp:start x="7440" y="696"/>
              <wp:lineTo x="0" y="5568"/>
              <wp:lineTo x="0" y="10440"/>
              <wp:lineTo x="1215" y="13224"/>
              <wp:lineTo x="1215" y="15313"/>
              <wp:lineTo x="7440" y="20881"/>
              <wp:lineTo x="8047" y="20881"/>
              <wp:lineTo x="20497" y="15313"/>
              <wp:lineTo x="20649" y="6960"/>
              <wp:lineTo x="18827" y="4872"/>
              <wp:lineTo x="8199" y="696"/>
              <wp:lineTo x="7440" y="696"/>
            </wp:wrapPolygon>
          </wp:wrapTight>
          <wp:docPr id="1668522623" name="Obrázek 1668522623" descr="Obsah obrázku Grafika, tma, snímek obrazovky, světl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802221" name="Obrázek 1" descr="Obsah obrázku Grafika, tma, snímek obrazovky, světlo&#10;&#10;Popis byl vytvořen automaticky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637"/>
                  <a:stretch/>
                </pic:blipFill>
                <pic:spPr bwMode="auto">
                  <a:xfrm>
                    <a:off x="0" y="0"/>
                    <a:ext cx="2710180" cy="5911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16959"/>
    <w:multiLevelType w:val="hybridMultilevel"/>
    <w:tmpl w:val="82BA928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D2F4B"/>
    <w:multiLevelType w:val="hybridMultilevel"/>
    <w:tmpl w:val="3EE2E12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70368"/>
    <w:multiLevelType w:val="hybridMultilevel"/>
    <w:tmpl w:val="CF6E479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F0E3E"/>
    <w:multiLevelType w:val="hybridMultilevel"/>
    <w:tmpl w:val="3F087E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97A06"/>
    <w:multiLevelType w:val="hybridMultilevel"/>
    <w:tmpl w:val="17324FC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B7CAD"/>
    <w:multiLevelType w:val="hybridMultilevel"/>
    <w:tmpl w:val="9E2CA1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7088D"/>
    <w:multiLevelType w:val="hybridMultilevel"/>
    <w:tmpl w:val="8DB4C87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95BDC"/>
    <w:multiLevelType w:val="hybridMultilevel"/>
    <w:tmpl w:val="C2ACE6D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8B66F1"/>
    <w:multiLevelType w:val="hybridMultilevel"/>
    <w:tmpl w:val="13C8603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AF30E0"/>
    <w:multiLevelType w:val="hybridMultilevel"/>
    <w:tmpl w:val="87069AC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C6552"/>
    <w:multiLevelType w:val="hybridMultilevel"/>
    <w:tmpl w:val="59F20348"/>
    <w:lvl w:ilvl="0" w:tplc="50FE8194">
      <w:start w:val="1"/>
      <w:numFmt w:val="decimal"/>
      <w:lvlText w:val="1.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7A042B"/>
    <w:multiLevelType w:val="hybridMultilevel"/>
    <w:tmpl w:val="091A8C4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5646B"/>
    <w:multiLevelType w:val="hybridMultilevel"/>
    <w:tmpl w:val="45181D0A"/>
    <w:lvl w:ilvl="0" w:tplc="34EEFFC2">
      <w:start w:val="1"/>
      <w:numFmt w:val="decimal"/>
      <w:lvlText w:val="1.1.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F61D61"/>
    <w:multiLevelType w:val="hybridMultilevel"/>
    <w:tmpl w:val="78F6F2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15A90"/>
    <w:multiLevelType w:val="hybridMultilevel"/>
    <w:tmpl w:val="358A69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354EB6"/>
    <w:multiLevelType w:val="hybridMultilevel"/>
    <w:tmpl w:val="C58AF27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853D76"/>
    <w:multiLevelType w:val="hybridMultilevel"/>
    <w:tmpl w:val="568EF1F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3F06B4"/>
    <w:multiLevelType w:val="hybridMultilevel"/>
    <w:tmpl w:val="83E0A9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0F0B9D"/>
    <w:multiLevelType w:val="multilevel"/>
    <w:tmpl w:val="861088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DAE2653"/>
    <w:multiLevelType w:val="hybridMultilevel"/>
    <w:tmpl w:val="DD14F06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447D66"/>
    <w:multiLevelType w:val="multilevel"/>
    <w:tmpl w:val="C3E0F224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60C938E9"/>
    <w:multiLevelType w:val="multilevel"/>
    <w:tmpl w:val="4E9297A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5EE19FE"/>
    <w:multiLevelType w:val="hybridMultilevel"/>
    <w:tmpl w:val="EEDE70FC"/>
    <w:lvl w:ilvl="0" w:tplc="4900E298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3070DF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BFA174C"/>
    <w:multiLevelType w:val="hybridMultilevel"/>
    <w:tmpl w:val="AB460D96"/>
    <w:lvl w:ilvl="0" w:tplc="D79AEA34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A22DFB"/>
    <w:multiLevelType w:val="hybridMultilevel"/>
    <w:tmpl w:val="7A021D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665628">
    <w:abstractNumId w:val="21"/>
  </w:num>
  <w:num w:numId="2" w16cid:durableId="1744571606">
    <w:abstractNumId w:val="3"/>
  </w:num>
  <w:num w:numId="3" w16cid:durableId="1795557539">
    <w:abstractNumId w:val="2"/>
  </w:num>
  <w:num w:numId="4" w16cid:durableId="657464455">
    <w:abstractNumId w:val="9"/>
  </w:num>
  <w:num w:numId="5" w16cid:durableId="1442458565">
    <w:abstractNumId w:val="20"/>
  </w:num>
  <w:num w:numId="6" w16cid:durableId="316763085">
    <w:abstractNumId w:val="22"/>
  </w:num>
  <w:num w:numId="7" w16cid:durableId="1233346857">
    <w:abstractNumId w:val="12"/>
  </w:num>
  <w:num w:numId="8" w16cid:durableId="1465192706">
    <w:abstractNumId w:val="10"/>
  </w:num>
  <w:num w:numId="9" w16cid:durableId="1102844410">
    <w:abstractNumId w:val="18"/>
  </w:num>
  <w:num w:numId="10" w16cid:durableId="1176919041">
    <w:abstractNumId w:val="24"/>
  </w:num>
  <w:num w:numId="11" w16cid:durableId="1538006830">
    <w:abstractNumId w:val="23"/>
  </w:num>
  <w:num w:numId="12" w16cid:durableId="10452093">
    <w:abstractNumId w:val="1"/>
  </w:num>
  <w:num w:numId="13" w16cid:durableId="841899121">
    <w:abstractNumId w:val="7"/>
  </w:num>
  <w:num w:numId="14" w16cid:durableId="390423575">
    <w:abstractNumId w:val="4"/>
  </w:num>
  <w:num w:numId="15" w16cid:durableId="466898629">
    <w:abstractNumId w:val="14"/>
  </w:num>
  <w:num w:numId="16" w16cid:durableId="1309286172">
    <w:abstractNumId w:val="6"/>
  </w:num>
  <w:num w:numId="17" w16cid:durableId="1072236617">
    <w:abstractNumId w:val="25"/>
  </w:num>
  <w:num w:numId="18" w16cid:durableId="1736275619">
    <w:abstractNumId w:val="5"/>
  </w:num>
  <w:num w:numId="19" w16cid:durableId="1153184228">
    <w:abstractNumId w:val="16"/>
  </w:num>
  <w:num w:numId="20" w16cid:durableId="696584523">
    <w:abstractNumId w:val="15"/>
  </w:num>
  <w:num w:numId="21" w16cid:durableId="59325326">
    <w:abstractNumId w:val="0"/>
  </w:num>
  <w:num w:numId="22" w16cid:durableId="1983340105">
    <w:abstractNumId w:val="19"/>
  </w:num>
  <w:num w:numId="23" w16cid:durableId="412166671">
    <w:abstractNumId w:val="13"/>
  </w:num>
  <w:num w:numId="24" w16cid:durableId="1032220826">
    <w:abstractNumId w:val="8"/>
  </w:num>
  <w:num w:numId="25" w16cid:durableId="1008290748">
    <w:abstractNumId w:val="11"/>
  </w:num>
  <w:num w:numId="26" w16cid:durableId="320762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stylePaneFormatFilter w:val="5624" w:allStyles="0" w:customStyles="0" w:latentStyles="1" w:stylesInUse="0" w:headingStyles="1" w:numberingStyles="0" w:tableStyles="0" w:directFormattingOnRuns="0" w:directFormattingOnParagraphs="1" w:directFormattingOnNumbering="1" w:directFormattingOnTables="0" w:clearFormatting="1" w:top3HeadingStyles="0" w:visibleStyles="1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218"/>
    <w:rsid w:val="00001987"/>
    <w:rsid w:val="00007E26"/>
    <w:rsid w:val="000119E3"/>
    <w:rsid w:val="00011FB4"/>
    <w:rsid w:val="0002614B"/>
    <w:rsid w:val="00027204"/>
    <w:rsid w:val="00027213"/>
    <w:rsid w:val="00027A89"/>
    <w:rsid w:val="00041AF0"/>
    <w:rsid w:val="000436DA"/>
    <w:rsid w:val="00044ED4"/>
    <w:rsid w:val="00064313"/>
    <w:rsid w:val="000768CD"/>
    <w:rsid w:val="00082D90"/>
    <w:rsid w:val="00090AF0"/>
    <w:rsid w:val="0009437B"/>
    <w:rsid w:val="0009633B"/>
    <w:rsid w:val="000A087F"/>
    <w:rsid w:val="000B6DE9"/>
    <w:rsid w:val="000C465F"/>
    <w:rsid w:val="000D527F"/>
    <w:rsid w:val="000E1451"/>
    <w:rsid w:val="00116A73"/>
    <w:rsid w:val="00116E59"/>
    <w:rsid w:val="00123386"/>
    <w:rsid w:val="001305CD"/>
    <w:rsid w:val="00140562"/>
    <w:rsid w:val="00153698"/>
    <w:rsid w:val="001546D1"/>
    <w:rsid w:val="00165AC0"/>
    <w:rsid w:val="00165BAD"/>
    <w:rsid w:val="00171201"/>
    <w:rsid w:val="00176BCF"/>
    <w:rsid w:val="00177A15"/>
    <w:rsid w:val="00180ADE"/>
    <w:rsid w:val="00181EB9"/>
    <w:rsid w:val="00182F84"/>
    <w:rsid w:val="00193B11"/>
    <w:rsid w:val="00197964"/>
    <w:rsid w:val="001A0164"/>
    <w:rsid w:val="001A2967"/>
    <w:rsid w:val="001B01E9"/>
    <w:rsid w:val="001D44A5"/>
    <w:rsid w:val="001D5FC1"/>
    <w:rsid w:val="001E109D"/>
    <w:rsid w:val="001F3890"/>
    <w:rsid w:val="001F5FC0"/>
    <w:rsid w:val="001F7D80"/>
    <w:rsid w:val="00200E0A"/>
    <w:rsid w:val="002017BB"/>
    <w:rsid w:val="00201D84"/>
    <w:rsid w:val="00202FF0"/>
    <w:rsid w:val="002035D0"/>
    <w:rsid w:val="002068D0"/>
    <w:rsid w:val="00233028"/>
    <w:rsid w:val="00236E2B"/>
    <w:rsid w:val="0024733F"/>
    <w:rsid w:val="0025140B"/>
    <w:rsid w:val="0025481A"/>
    <w:rsid w:val="00254CDF"/>
    <w:rsid w:val="002613BA"/>
    <w:rsid w:val="00265DFE"/>
    <w:rsid w:val="00271819"/>
    <w:rsid w:val="00276061"/>
    <w:rsid w:val="00276A33"/>
    <w:rsid w:val="00292B91"/>
    <w:rsid w:val="00297F1C"/>
    <w:rsid w:val="002A19AF"/>
    <w:rsid w:val="002A3BB1"/>
    <w:rsid w:val="002A62AC"/>
    <w:rsid w:val="002C165E"/>
    <w:rsid w:val="002D2079"/>
    <w:rsid w:val="002E239A"/>
    <w:rsid w:val="002F304D"/>
    <w:rsid w:val="00300A49"/>
    <w:rsid w:val="00315270"/>
    <w:rsid w:val="0032449B"/>
    <w:rsid w:val="00351370"/>
    <w:rsid w:val="003521CD"/>
    <w:rsid w:val="0035478E"/>
    <w:rsid w:val="00360B45"/>
    <w:rsid w:val="003807F1"/>
    <w:rsid w:val="00394F37"/>
    <w:rsid w:val="003B1F90"/>
    <w:rsid w:val="003B3CB1"/>
    <w:rsid w:val="003B5665"/>
    <w:rsid w:val="003B7D3B"/>
    <w:rsid w:val="003C21EE"/>
    <w:rsid w:val="003C49F3"/>
    <w:rsid w:val="003C5719"/>
    <w:rsid w:val="003D05BA"/>
    <w:rsid w:val="003D6091"/>
    <w:rsid w:val="003E08DF"/>
    <w:rsid w:val="003E2228"/>
    <w:rsid w:val="00400523"/>
    <w:rsid w:val="00401FD9"/>
    <w:rsid w:val="004039A2"/>
    <w:rsid w:val="00413C41"/>
    <w:rsid w:val="00417348"/>
    <w:rsid w:val="0042386E"/>
    <w:rsid w:val="004302E5"/>
    <w:rsid w:val="00435838"/>
    <w:rsid w:val="004427BE"/>
    <w:rsid w:val="004559EF"/>
    <w:rsid w:val="0045755E"/>
    <w:rsid w:val="00467C06"/>
    <w:rsid w:val="00483A01"/>
    <w:rsid w:val="0049299E"/>
    <w:rsid w:val="004A5168"/>
    <w:rsid w:val="004B19A6"/>
    <w:rsid w:val="004B2668"/>
    <w:rsid w:val="004B6995"/>
    <w:rsid w:val="004D2E11"/>
    <w:rsid w:val="004E779B"/>
    <w:rsid w:val="004F0BA5"/>
    <w:rsid w:val="004F1061"/>
    <w:rsid w:val="004F599C"/>
    <w:rsid w:val="00533FA0"/>
    <w:rsid w:val="00535A53"/>
    <w:rsid w:val="00537824"/>
    <w:rsid w:val="005442BB"/>
    <w:rsid w:val="00550A4C"/>
    <w:rsid w:val="00552469"/>
    <w:rsid w:val="00552644"/>
    <w:rsid w:val="00562BD5"/>
    <w:rsid w:val="00570998"/>
    <w:rsid w:val="005737A7"/>
    <w:rsid w:val="005803B6"/>
    <w:rsid w:val="00586365"/>
    <w:rsid w:val="00587E46"/>
    <w:rsid w:val="005A0FA5"/>
    <w:rsid w:val="005A4C64"/>
    <w:rsid w:val="005B11AD"/>
    <w:rsid w:val="005B5063"/>
    <w:rsid w:val="005D4D29"/>
    <w:rsid w:val="005E1BBD"/>
    <w:rsid w:val="005E464C"/>
    <w:rsid w:val="005E7E6F"/>
    <w:rsid w:val="005F6501"/>
    <w:rsid w:val="005F7711"/>
    <w:rsid w:val="006018A7"/>
    <w:rsid w:val="00604CE9"/>
    <w:rsid w:val="00613D02"/>
    <w:rsid w:val="00646B86"/>
    <w:rsid w:val="0065359C"/>
    <w:rsid w:val="00655A78"/>
    <w:rsid w:val="0065712F"/>
    <w:rsid w:val="00667A16"/>
    <w:rsid w:val="00670699"/>
    <w:rsid w:val="00670775"/>
    <w:rsid w:val="0067375F"/>
    <w:rsid w:val="006757F9"/>
    <w:rsid w:val="00676289"/>
    <w:rsid w:val="00683494"/>
    <w:rsid w:val="0068795B"/>
    <w:rsid w:val="00694C95"/>
    <w:rsid w:val="006A0266"/>
    <w:rsid w:val="006A10FD"/>
    <w:rsid w:val="006A575C"/>
    <w:rsid w:val="006A581A"/>
    <w:rsid w:val="006B5FCB"/>
    <w:rsid w:val="006C2B33"/>
    <w:rsid w:val="006C369D"/>
    <w:rsid w:val="006D152C"/>
    <w:rsid w:val="006D2FEB"/>
    <w:rsid w:val="006D369C"/>
    <w:rsid w:val="006D40CA"/>
    <w:rsid w:val="006D491C"/>
    <w:rsid w:val="006D5008"/>
    <w:rsid w:val="006D60B9"/>
    <w:rsid w:val="006E043B"/>
    <w:rsid w:val="006F4A8A"/>
    <w:rsid w:val="00704509"/>
    <w:rsid w:val="0071258C"/>
    <w:rsid w:val="007334A1"/>
    <w:rsid w:val="00735A27"/>
    <w:rsid w:val="00742141"/>
    <w:rsid w:val="00756228"/>
    <w:rsid w:val="00760918"/>
    <w:rsid w:val="00762B9F"/>
    <w:rsid w:val="007643B5"/>
    <w:rsid w:val="007667A4"/>
    <w:rsid w:val="00767154"/>
    <w:rsid w:val="00786F0E"/>
    <w:rsid w:val="007A3603"/>
    <w:rsid w:val="007B5D22"/>
    <w:rsid w:val="007C3045"/>
    <w:rsid w:val="007C5CB8"/>
    <w:rsid w:val="007C7B68"/>
    <w:rsid w:val="007E3BA5"/>
    <w:rsid w:val="007E464A"/>
    <w:rsid w:val="007F25ED"/>
    <w:rsid w:val="007F54CF"/>
    <w:rsid w:val="00826E7B"/>
    <w:rsid w:val="008422E1"/>
    <w:rsid w:val="0085041B"/>
    <w:rsid w:val="00850F54"/>
    <w:rsid w:val="008536AA"/>
    <w:rsid w:val="00856E63"/>
    <w:rsid w:val="00864655"/>
    <w:rsid w:val="00865F76"/>
    <w:rsid w:val="00871747"/>
    <w:rsid w:val="00885C6A"/>
    <w:rsid w:val="008A0A3A"/>
    <w:rsid w:val="008B2F30"/>
    <w:rsid w:val="008D0E71"/>
    <w:rsid w:val="008D1FB4"/>
    <w:rsid w:val="008D6D69"/>
    <w:rsid w:val="008F44D6"/>
    <w:rsid w:val="00901A37"/>
    <w:rsid w:val="00906F19"/>
    <w:rsid w:val="009148E8"/>
    <w:rsid w:val="00931E6D"/>
    <w:rsid w:val="00935B8E"/>
    <w:rsid w:val="00935E83"/>
    <w:rsid w:val="00942536"/>
    <w:rsid w:val="00944156"/>
    <w:rsid w:val="00966CC5"/>
    <w:rsid w:val="009745BF"/>
    <w:rsid w:val="00980299"/>
    <w:rsid w:val="0098490D"/>
    <w:rsid w:val="009861A2"/>
    <w:rsid w:val="0098682A"/>
    <w:rsid w:val="0098791B"/>
    <w:rsid w:val="00991003"/>
    <w:rsid w:val="00991A51"/>
    <w:rsid w:val="009A4C10"/>
    <w:rsid w:val="009A7CA6"/>
    <w:rsid w:val="009C470A"/>
    <w:rsid w:val="009E2BA1"/>
    <w:rsid w:val="009E560A"/>
    <w:rsid w:val="009E6A50"/>
    <w:rsid w:val="00A02AE1"/>
    <w:rsid w:val="00A1737D"/>
    <w:rsid w:val="00A17D3D"/>
    <w:rsid w:val="00A24EE8"/>
    <w:rsid w:val="00A27B1D"/>
    <w:rsid w:val="00A30BD9"/>
    <w:rsid w:val="00A30CDF"/>
    <w:rsid w:val="00A31790"/>
    <w:rsid w:val="00A320CF"/>
    <w:rsid w:val="00A42014"/>
    <w:rsid w:val="00A44395"/>
    <w:rsid w:val="00A46A00"/>
    <w:rsid w:val="00A56632"/>
    <w:rsid w:val="00A6362B"/>
    <w:rsid w:val="00A66A45"/>
    <w:rsid w:val="00A772A8"/>
    <w:rsid w:val="00A7770D"/>
    <w:rsid w:val="00A84BF0"/>
    <w:rsid w:val="00A9615C"/>
    <w:rsid w:val="00AA3CF6"/>
    <w:rsid w:val="00AA63DF"/>
    <w:rsid w:val="00AB1638"/>
    <w:rsid w:val="00AB42F7"/>
    <w:rsid w:val="00AB687B"/>
    <w:rsid w:val="00AB76EB"/>
    <w:rsid w:val="00AB7C81"/>
    <w:rsid w:val="00AC084E"/>
    <w:rsid w:val="00AC0FD0"/>
    <w:rsid w:val="00AC6496"/>
    <w:rsid w:val="00AC653E"/>
    <w:rsid w:val="00AE7C05"/>
    <w:rsid w:val="00AF50FB"/>
    <w:rsid w:val="00B02AE4"/>
    <w:rsid w:val="00B04AC7"/>
    <w:rsid w:val="00B0558C"/>
    <w:rsid w:val="00B060EA"/>
    <w:rsid w:val="00B065B7"/>
    <w:rsid w:val="00B06F8D"/>
    <w:rsid w:val="00B07FCD"/>
    <w:rsid w:val="00B21DF4"/>
    <w:rsid w:val="00B24034"/>
    <w:rsid w:val="00B303A4"/>
    <w:rsid w:val="00B32302"/>
    <w:rsid w:val="00B33A79"/>
    <w:rsid w:val="00B4097F"/>
    <w:rsid w:val="00B51C04"/>
    <w:rsid w:val="00B51DA9"/>
    <w:rsid w:val="00B65179"/>
    <w:rsid w:val="00B663C2"/>
    <w:rsid w:val="00B7391F"/>
    <w:rsid w:val="00B768D4"/>
    <w:rsid w:val="00B819BD"/>
    <w:rsid w:val="00B83EDE"/>
    <w:rsid w:val="00B9096B"/>
    <w:rsid w:val="00BA1F66"/>
    <w:rsid w:val="00BB1EF4"/>
    <w:rsid w:val="00BB4440"/>
    <w:rsid w:val="00BB7B5C"/>
    <w:rsid w:val="00BC304E"/>
    <w:rsid w:val="00BC6FB2"/>
    <w:rsid w:val="00BC7D6A"/>
    <w:rsid w:val="00BD1F65"/>
    <w:rsid w:val="00BD25F7"/>
    <w:rsid w:val="00BD2D1F"/>
    <w:rsid w:val="00BF2FAC"/>
    <w:rsid w:val="00BF49CC"/>
    <w:rsid w:val="00C252F3"/>
    <w:rsid w:val="00C308D1"/>
    <w:rsid w:val="00C333D2"/>
    <w:rsid w:val="00C40415"/>
    <w:rsid w:val="00C57C1B"/>
    <w:rsid w:val="00C6141C"/>
    <w:rsid w:val="00C639FF"/>
    <w:rsid w:val="00C643C6"/>
    <w:rsid w:val="00C835E9"/>
    <w:rsid w:val="00C90C98"/>
    <w:rsid w:val="00C94357"/>
    <w:rsid w:val="00C9701D"/>
    <w:rsid w:val="00CA0970"/>
    <w:rsid w:val="00CB6DCF"/>
    <w:rsid w:val="00CC24A5"/>
    <w:rsid w:val="00CC44F5"/>
    <w:rsid w:val="00CC693F"/>
    <w:rsid w:val="00CD5D19"/>
    <w:rsid w:val="00CD7DDC"/>
    <w:rsid w:val="00CE5B5B"/>
    <w:rsid w:val="00CF3701"/>
    <w:rsid w:val="00D0217D"/>
    <w:rsid w:val="00D021E0"/>
    <w:rsid w:val="00D11FC2"/>
    <w:rsid w:val="00D17645"/>
    <w:rsid w:val="00D21B93"/>
    <w:rsid w:val="00D30CF5"/>
    <w:rsid w:val="00D325D1"/>
    <w:rsid w:val="00D330AB"/>
    <w:rsid w:val="00D40D2A"/>
    <w:rsid w:val="00D412C0"/>
    <w:rsid w:val="00D4322C"/>
    <w:rsid w:val="00D5535D"/>
    <w:rsid w:val="00D66DF1"/>
    <w:rsid w:val="00D67AD3"/>
    <w:rsid w:val="00D710B3"/>
    <w:rsid w:val="00D87F94"/>
    <w:rsid w:val="00D94816"/>
    <w:rsid w:val="00D9609A"/>
    <w:rsid w:val="00DA323C"/>
    <w:rsid w:val="00DB6F10"/>
    <w:rsid w:val="00DC7917"/>
    <w:rsid w:val="00DD3710"/>
    <w:rsid w:val="00DD7EC2"/>
    <w:rsid w:val="00DE0170"/>
    <w:rsid w:val="00DF04AD"/>
    <w:rsid w:val="00DF29E9"/>
    <w:rsid w:val="00DF5697"/>
    <w:rsid w:val="00DF5E29"/>
    <w:rsid w:val="00E00C28"/>
    <w:rsid w:val="00E01465"/>
    <w:rsid w:val="00E24F2A"/>
    <w:rsid w:val="00E26F45"/>
    <w:rsid w:val="00E27A19"/>
    <w:rsid w:val="00E32051"/>
    <w:rsid w:val="00E46001"/>
    <w:rsid w:val="00E47610"/>
    <w:rsid w:val="00E53953"/>
    <w:rsid w:val="00E62F6A"/>
    <w:rsid w:val="00E64617"/>
    <w:rsid w:val="00E70555"/>
    <w:rsid w:val="00E70F46"/>
    <w:rsid w:val="00E749FB"/>
    <w:rsid w:val="00E763E2"/>
    <w:rsid w:val="00E82A5B"/>
    <w:rsid w:val="00E86F66"/>
    <w:rsid w:val="00E87F5A"/>
    <w:rsid w:val="00E90218"/>
    <w:rsid w:val="00E92404"/>
    <w:rsid w:val="00EA0A36"/>
    <w:rsid w:val="00EA7F18"/>
    <w:rsid w:val="00EC1B18"/>
    <w:rsid w:val="00EC4186"/>
    <w:rsid w:val="00ED0EE0"/>
    <w:rsid w:val="00ED284E"/>
    <w:rsid w:val="00EF0076"/>
    <w:rsid w:val="00EF255B"/>
    <w:rsid w:val="00F010F8"/>
    <w:rsid w:val="00F11806"/>
    <w:rsid w:val="00F15BA5"/>
    <w:rsid w:val="00F17310"/>
    <w:rsid w:val="00F2089C"/>
    <w:rsid w:val="00F2471A"/>
    <w:rsid w:val="00F360EE"/>
    <w:rsid w:val="00F414EB"/>
    <w:rsid w:val="00F41E66"/>
    <w:rsid w:val="00F53AE0"/>
    <w:rsid w:val="00F60405"/>
    <w:rsid w:val="00F76985"/>
    <w:rsid w:val="00F83118"/>
    <w:rsid w:val="00FA089A"/>
    <w:rsid w:val="00FA14DE"/>
    <w:rsid w:val="00FA285C"/>
    <w:rsid w:val="00FA5B0E"/>
    <w:rsid w:val="00FB0BAF"/>
    <w:rsid w:val="00FD2831"/>
    <w:rsid w:val="00FF192F"/>
    <w:rsid w:val="00FF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4224A7E9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4733F"/>
    <w:pPr>
      <w:spacing w:after="120" w:line="276" w:lineRule="auto"/>
      <w:jc w:val="both"/>
    </w:pPr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60918"/>
    <w:pPr>
      <w:keepNext/>
      <w:keepLines/>
      <w:pageBreakBefore/>
      <w:numPr>
        <w:numId w:val="5"/>
      </w:numPr>
      <w:spacing w:after="240"/>
      <w:outlineLvl w:val="0"/>
    </w:pPr>
    <w:rPr>
      <w:rFonts w:eastAsiaTheme="majorEastAsia" w:cstheme="majorBidi"/>
      <w:color w:val="00869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60918"/>
    <w:pPr>
      <w:keepNext/>
      <w:keepLines/>
      <w:numPr>
        <w:ilvl w:val="1"/>
        <w:numId w:val="5"/>
      </w:numPr>
      <w:spacing w:before="240" w:after="18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Heading2"/>
    <w:next w:val="Normal"/>
    <w:link w:val="Heading3Char"/>
    <w:autoRedefine/>
    <w:uiPriority w:val="9"/>
    <w:unhideWhenUsed/>
    <w:qFormat/>
    <w:rsid w:val="00760918"/>
    <w:pPr>
      <w:numPr>
        <w:ilvl w:val="2"/>
      </w:numPr>
      <w:spacing w:before="120" w:after="120"/>
      <w:outlineLvl w:val="2"/>
    </w:pPr>
    <w:rPr>
      <w:b/>
      <w:sz w:val="24"/>
    </w:rPr>
  </w:style>
  <w:style w:type="paragraph" w:styleId="Heading4">
    <w:name w:val="heading 4"/>
    <w:aliases w:val="Podnázvy"/>
    <w:basedOn w:val="Normal"/>
    <w:next w:val="Normal"/>
    <w:link w:val="Heading4Char"/>
    <w:autoRedefine/>
    <w:uiPriority w:val="9"/>
    <w:unhideWhenUsed/>
    <w:rsid w:val="00D66DF1"/>
    <w:pPr>
      <w:keepNext/>
      <w:keepLines/>
      <w:spacing w:before="360" w:after="0"/>
      <w:outlineLvl w:val="3"/>
    </w:pPr>
    <w:rPr>
      <w:rFonts w:eastAsiaTheme="majorEastAsia" w:cstheme="majorBidi"/>
      <w:color w:val="008691"/>
      <w:sz w:val="3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31E6D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1E6D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1E6D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1E6D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1E6D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1B1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1B18"/>
  </w:style>
  <w:style w:type="paragraph" w:styleId="Footer">
    <w:name w:val="footer"/>
    <w:basedOn w:val="Normal"/>
    <w:link w:val="FooterChar"/>
    <w:uiPriority w:val="99"/>
    <w:unhideWhenUsed/>
    <w:rsid w:val="00EC1B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1B18"/>
  </w:style>
  <w:style w:type="paragraph" w:styleId="NormalWeb">
    <w:name w:val="Normal (Web)"/>
    <w:basedOn w:val="Normal"/>
    <w:uiPriority w:val="99"/>
    <w:unhideWhenUsed/>
    <w:rsid w:val="00EC1B1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ageNumber">
    <w:name w:val="page number"/>
    <w:basedOn w:val="DefaultParagraphFont"/>
    <w:uiPriority w:val="99"/>
    <w:semiHidden/>
    <w:unhideWhenUsed/>
    <w:rsid w:val="00EC1B18"/>
  </w:style>
  <w:style w:type="character" w:styleId="Strong">
    <w:name w:val="Strong"/>
    <w:basedOn w:val="DefaultParagraphFont"/>
    <w:uiPriority w:val="22"/>
    <w:qFormat/>
    <w:rsid w:val="005E1BBD"/>
    <w:rPr>
      <w:b/>
      <w:bCs/>
    </w:rPr>
  </w:style>
  <w:style w:type="character" w:customStyle="1" w:styleId="apple-converted-space">
    <w:name w:val="apple-converted-space"/>
    <w:basedOn w:val="DefaultParagraphFont"/>
    <w:rsid w:val="005E1BBD"/>
  </w:style>
  <w:style w:type="character" w:styleId="Hyperlink">
    <w:name w:val="Hyperlink"/>
    <w:basedOn w:val="DefaultParagraphFont"/>
    <w:uiPriority w:val="99"/>
    <w:unhideWhenUsed/>
    <w:rsid w:val="00D412C0"/>
    <w:rPr>
      <w:color w:val="008691"/>
      <w:u w:val="single"/>
    </w:rPr>
  </w:style>
  <w:style w:type="character" w:customStyle="1" w:styleId="ui-provider">
    <w:name w:val="ui-provider"/>
    <w:basedOn w:val="DefaultParagraphFont"/>
    <w:rsid w:val="00901A37"/>
  </w:style>
  <w:style w:type="character" w:styleId="UnresolvedMention">
    <w:name w:val="Unresolved Mention"/>
    <w:basedOn w:val="DefaultParagraphFont"/>
    <w:uiPriority w:val="99"/>
    <w:rsid w:val="008D0E7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35A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B19A6"/>
  </w:style>
  <w:style w:type="character" w:styleId="PlaceholderText">
    <w:name w:val="Placeholder Text"/>
    <w:basedOn w:val="DefaultParagraphFont"/>
    <w:uiPriority w:val="99"/>
    <w:semiHidden/>
    <w:rsid w:val="0068795B"/>
    <w:rPr>
      <w:color w:val="666666"/>
    </w:rPr>
  </w:style>
  <w:style w:type="character" w:customStyle="1" w:styleId="Heading1Char">
    <w:name w:val="Heading 1 Char"/>
    <w:basedOn w:val="DefaultParagraphFont"/>
    <w:link w:val="Heading1"/>
    <w:uiPriority w:val="9"/>
    <w:rsid w:val="00760918"/>
    <w:rPr>
      <w:rFonts w:ascii="Arial" w:eastAsiaTheme="majorEastAsia" w:hAnsi="Arial" w:cstheme="majorBidi"/>
      <w:color w:val="008691"/>
      <w:sz w:val="32"/>
      <w:szCs w:val="32"/>
    </w:rPr>
  </w:style>
  <w:style w:type="character" w:customStyle="1" w:styleId="normaltextrun">
    <w:name w:val="normaltextrun"/>
    <w:basedOn w:val="DefaultParagraphFont"/>
    <w:rsid w:val="00FD2831"/>
  </w:style>
  <w:style w:type="paragraph" w:styleId="ListParagraph">
    <w:name w:val="List Paragraph"/>
    <w:basedOn w:val="Normal"/>
    <w:uiPriority w:val="34"/>
    <w:qFormat/>
    <w:rsid w:val="00FD283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60918"/>
    <w:rPr>
      <w:rFonts w:ascii="Arial" w:eastAsiaTheme="majorEastAsia" w:hAnsi="Arial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60918"/>
    <w:rPr>
      <w:rFonts w:ascii="Arial" w:eastAsiaTheme="majorEastAsia" w:hAnsi="Arial" w:cstheme="majorBidi"/>
      <w:b/>
      <w:color w:val="2F5496" w:themeColor="accent1" w:themeShade="BF"/>
      <w:szCs w:val="26"/>
    </w:rPr>
  </w:style>
  <w:style w:type="character" w:customStyle="1" w:styleId="Heading4Char">
    <w:name w:val="Heading 4 Char"/>
    <w:aliases w:val="Podnázvy Char"/>
    <w:basedOn w:val="DefaultParagraphFont"/>
    <w:link w:val="Heading4"/>
    <w:uiPriority w:val="9"/>
    <w:rsid w:val="00D66DF1"/>
    <w:rPr>
      <w:rFonts w:ascii="Arial" w:eastAsiaTheme="majorEastAsia" w:hAnsi="Arial" w:cstheme="majorBidi"/>
      <w:color w:val="008691"/>
      <w:sz w:val="32"/>
    </w:rPr>
  </w:style>
  <w:style w:type="character" w:customStyle="1" w:styleId="Heading5Char">
    <w:name w:val="Heading 5 Char"/>
    <w:basedOn w:val="DefaultParagraphFont"/>
    <w:link w:val="Heading5"/>
    <w:uiPriority w:val="9"/>
    <w:rsid w:val="00931E6D"/>
    <w:rPr>
      <w:rFonts w:asciiTheme="majorHAnsi" w:eastAsiaTheme="majorEastAsia" w:hAnsiTheme="majorHAnsi" w:cstheme="majorBidi"/>
      <w:color w:val="2F5496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1E6D"/>
    <w:rPr>
      <w:rFonts w:asciiTheme="majorHAnsi" w:eastAsiaTheme="majorEastAsia" w:hAnsiTheme="majorHAnsi" w:cstheme="majorBidi"/>
      <w:color w:val="1F3763" w:themeColor="accent1" w:themeShade="7F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1E6D"/>
    <w:rPr>
      <w:rFonts w:asciiTheme="majorHAnsi" w:eastAsiaTheme="majorEastAsia" w:hAnsiTheme="majorHAnsi" w:cstheme="majorBidi"/>
      <w:i/>
      <w:iCs/>
      <w:color w:val="1F3763" w:themeColor="accent1" w:themeShade="7F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1E6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1E6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SmartLink">
    <w:name w:val="Smart Link"/>
    <w:basedOn w:val="DefaultParagraphFont"/>
    <w:uiPriority w:val="99"/>
    <w:rsid w:val="00AA3CF6"/>
    <w:rPr>
      <w:color w:val="0000FF"/>
      <w:u w:val="single"/>
      <w:shd w:val="clear" w:color="auto" w:fill="F3F2F1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D67AD3"/>
    <w:pPr>
      <w:spacing w:before="360" w:after="240"/>
      <w:contextualSpacing/>
      <w:jc w:val="center"/>
    </w:pPr>
    <w:rPr>
      <w:rFonts w:eastAsiaTheme="majorEastAsia" w:cstheme="majorBidi"/>
      <w:color w:val="008691"/>
      <w:spacing w:val="-10"/>
      <w:kern w:val="28"/>
      <w:sz w:val="36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D67AD3"/>
    <w:rPr>
      <w:rFonts w:ascii="Arial" w:eastAsiaTheme="majorEastAsia" w:hAnsi="Arial" w:cstheme="majorBidi"/>
      <w:color w:val="008691"/>
      <w:spacing w:val="-10"/>
      <w:kern w:val="28"/>
      <w:sz w:val="36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7310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F17310"/>
    <w:rPr>
      <w:rFonts w:eastAsiaTheme="minorEastAsia"/>
      <w:color w:val="5A5A5A" w:themeColor="text1" w:themeTint="A5"/>
      <w:spacing w:val="15"/>
      <w:sz w:val="22"/>
      <w:szCs w:val="22"/>
    </w:rPr>
  </w:style>
  <w:style w:type="paragraph" w:customStyle="1" w:styleId="PodnzevObsah">
    <w:name w:val="Podnázev Obsah"/>
    <w:basedOn w:val="Heading4"/>
    <w:autoRedefine/>
    <w:rsid w:val="00991003"/>
    <w:pPr>
      <w:spacing w:before="240"/>
    </w:pPr>
  </w:style>
  <w:style w:type="paragraph" w:styleId="TOCHeading">
    <w:name w:val="TOC Heading"/>
    <w:basedOn w:val="Heading1"/>
    <w:next w:val="Normal"/>
    <w:autoRedefine/>
    <w:uiPriority w:val="39"/>
    <w:unhideWhenUsed/>
    <w:qFormat/>
    <w:rsid w:val="009E2BA1"/>
    <w:pPr>
      <w:pageBreakBefore w:val="0"/>
      <w:numPr>
        <w:numId w:val="0"/>
      </w:numPr>
      <w:spacing w:line="259" w:lineRule="auto"/>
      <w:outlineLvl w:val="9"/>
    </w:pPr>
    <w:rPr>
      <w:lang w:val="sk-SK" w:eastAsia="sk-SK"/>
    </w:rPr>
  </w:style>
  <w:style w:type="paragraph" w:styleId="TOC1">
    <w:name w:val="toc 1"/>
    <w:basedOn w:val="Normal"/>
    <w:next w:val="Normal"/>
    <w:autoRedefine/>
    <w:uiPriority w:val="39"/>
    <w:unhideWhenUsed/>
    <w:rsid w:val="009E2BA1"/>
    <w:pPr>
      <w:spacing w:after="100"/>
    </w:pPr>
  </w:style>
  <w:style w:type="paragraph" w:styleId="Caption">
    <w:name w:val="caption"/>
    <w:basedOn w:val="Normal"/>
    <w:next w:val="Normal"/>
    <w:uiPriority w:val="35"/>
    <w:unhideWhenUsed/>
    <w:qFormat/>
    <w:rsid w:val="004F599C"/>
    <w:pPr>
      <w:spacing w:after="200" w:line="240" w:lineRule="auto"/>
    </w:pPr>
    <w:rPr>
      <w:i/>
      <w:iCs/>
      <w:color w:val="000000" w:themeColor="text1"/>
      <w:sz w:val="18"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14056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E90218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6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2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08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3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0828419A42BD479A40D9DF94C19A03" ma:contentTypeVersion="17" ma:contentTypeDescription="Umožňuje vytvoriť nový dokument." ma:contentTypeScope="" ma:versionID="7cde9b7da3e366fa33ee82b6128d6303">
  <xsd:schema xmlns:xsd="http://www.w3.org/2001/XMLSchema" xmlns:xs="http://www.w3.org/2001/XMLSchema" xmlns:p="http://schemas.microsoft.com/office/2006/metadata/properties" xmlns:ns2="0a5a631a-9523-4ddb-aeaa-1630ff816cb5" xmlns:ns3="13556fe8-3232-413b-9336-036b48b41d7e" targetNamespace="http://schemas.microsoft.com/office/2006/metadata/properties" ma:root="true" ma:fieldsID="af23f2008b6ccf6b93b441291515e8bd" ns2:_="" ns3:_="">
    <xsd:import namespace="0a5a631a-9523-4ddb-aeaa-1630ff816cb5"/>
    <xsd:import namespace="13556fe8-3232-413b-9336-036b48b41d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hotovo_x003f_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a631a-9523-4ddb-aeaa-1630ff816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a" ma:readOnly="false" ma:fieldId="{5cf76f15-5ced-4ddc-b409-7134ff3c332f}" ma:taxonomyMulti="true" ma:sspId="05144c32-5194-445f-8fa8-b47f4d440b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hotovo_x003f_" ma:index="23" nillable="true" ma:displayName="hotovo?" ma:format="Dropdown" ma:internalName="hotovo_x003f_">
      <xsd:simpleType>
        <xsd:restriction base="dms:Choice">
          <xsd:enumeration value="Volba 1"/>
          <xsd:enumeration value="Volba 2"/>
          <xsd:enumeration value="Volba 3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556fe8-3232-413b-9336-036b48b41d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bfd21b4-195d-4a50-9279-5da02a667bb6}" ma:internalName="TaxCatchAll" ma:showField="CatchAllData" ma:web="13556fe8-3232-413b-9336-036b48b41d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5a631a-9523-4ddb-aeaa-1630ff816cb5">
      <Terms xmlns="http://schemas.microsoft.com/office/infopath/2007/PartnerControls"/>
    </lcf76f155ced4ddcb4097134ff3c332f>
    <TaxCatchAll xmlns="13556fe8-3232-413b-9336-036b48b41d7e" xsi:nil="true"/>
    <hotovo_x003f_ xmlns="0a5a631a-9523-4ddb-aeaa-1630ff816cb5" xsi:nil="true"/>
  </documentManagement>
</p:properties>
</file>

<file path=customXml/itemProps1.xml><?xml version="1.0" encoding="utf-8"?>
<ds:datastoreItem xmlns:ds="http://schemas.openxmlformats.org/officeDocument/2006/customXml" ds:itemID="{1E619C4A-494B-4A65-9011-23C4C25E84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1CF74A-ED37-DC49-BF7E-A1F88654907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7F9768D-4610-4473-870F-E30F2EE43077}"/>
</file>

<file path=customXml/itemProps4.xml><?xml version="1.0" encoding="utf-8"?>
<ds:datastoreItem xmlns:ds="http://schemas.openxmlformats.org/officeDocument/2006/customXml" ds:itemID="{79C3A77E-2D73-4182-851E-6F0AEB6502F5}">
  <ds:schemaRefs>
    <ds:schemaRef ds:uri="http://schemas.microsoft.com/office/2006/metadata/properties"/>
    <ds:schemaRef ds:uri="http://schemas.microsoft.com/office/infopath/2007/PartnerControls"/>
    <ds:schemaRef ds:uri="0a5a631a-9523-4ddb-aeaa-1630ff816cb5"/>
    <ds:schemaRef ds:uri="13556fe8-3232-413b-9336-036b48b41d7e"/>
  </ds:schemaRefs>
</ds:datastoreItem>
</file>

<file path=docMetadata/LabelInfo.xml><?xml version="1.0" encoding="utf-8"?>
<clbl:labelList xmlns:clbl="http://schemas.microsoft.com/office/2020/mipLabelMetadata">
  <clbl:label id="{11904f23-f0db-4cdc-96f7-390bd55fcee8}" enabled="0" method="" siteId="{11904f23-f0db-4cdc-96f7-390bd55fcee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project_outcome_template.dotx</Template>
  <TotalTime>5</TotalTime>
  <Pages>5</Pages>
  <Words>86</Words>
  <Characters>781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Dominika Králiková</cp:lastModifiedBy>
  <cp:revision>1</cp:revision>
  <cp:lastPrinted>2025-01-27T14:47:00Z</cp:lastPrinted>
  <dcterms:created xsi:type="dcterms:W3CDTF">2026-04-13T14:02:00Z</dcterms:created>
  <dcterms:modified xsi:type="dcterms:W3CDTF">2026-04-13T14:12:00Z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0x010100970828419A42BD479A40D9DF94C19A03</vt:lpwstr>
  </property>
  <property fmtid="{D5CDD505-2E9C-101B-9397-08002B2CF9AE}" pid="3" name="GrammarlyDocumentId">
    <vt:lpwstr>a51f668907d20fb4a5e2abb7fa2cf669feed85c33771b0415f2bd64e868050ae</vt:lpwstr>
  </property>
</Properties>
</file>